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80" w:rsidRPr="008D5115" w:rsidRDefault="00563880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8D51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Благовещенской межрайонной прокуратурой во исполнение поручения прокуратуры республики организовано информирование населения о предстоящем проведении «горячей линии».</w:t>
      </w:r>
    </w:p>
    <w:p w:rsidR="00401EA1" w:rsidRPr="00401EA1" w:rsidRDefault="008D5115" w:rsidP="00401E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 xml:space="preserve">В </w:t>
      </w:r>
      <w:r w:rsidRPr="00401EA1">
        <w:rPr>
          <w:rFonts w:ascii="Times New Roman" w:hAnsi="Times New Roman" w:cs="Times New Roman"/>
          <w:sz w:val="28"/>
          <w:szCs w:val="28"/>
        </w:rPr>
        <w:t>связи вышеизложенным на основании ст.ст. 6, 21, 22 Федерального закона «О прокуратуре Российской Федерации» прошу опубликовать текст следующего содержания:</w:t>
      </w:r>
    </w:p>
    <w:p w:rsidR="00401EA1" w:rsidRPr="00401EA1" w:rsidRDefault="006F32A5" w:rsidP="00401EA1">
      <w:pPr>
        <w:pStyle w:val="1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401EA1">
        <w:rPr>
          <w:rFonts w:ascii="Times New Roman" w:hAnsi="Times New Roman" w:cs="Times New Roman"/>
          <w:b w:val="0"/>
          <w:color w:val="auto"/>
        </w:rPr>
        <w:t>«</w:t>
      </w:r>
      <w:r w:rsidR="00345EF8" w:rsidRPr="00401EA1">
        <w:rPr>
          <w:rFonts w:ascii="Times New Roman" w:hAnsi="Times New Roman" w:cs="Times New Roman"/>
          <w:b w:val="0"/>
          <w:color w:val="auto"/>
        </w:rPr>
        <w:t xml:space="preserve">В Благовещенской межрайонной прокуратуре еженедельно по </w:t>
      </w:r>
      <w:r w:rsidR="00B40D89">
        <w:rPr>
          <w:rFonts w:ascii="Times New Roman" w:hAnsi="Times New Roman" w:cs="Times New Roman"/>
          <w:b w:val="0"/>
          <w:color w:val="auto"/>
        </w:rPr>
        <w:t>четвергам</w:t>
      </w:r>
      <w:r w:rsidR="00345EF8" w:rsidRPr="00401EA1">
        <w:rPr>
          <w:rFonts w:ascii="Times New Roman" w:hAnsi="Times New Roman" w:cs="Times New Roman"/>
          <w:b w:val="0"/>
          <w:color w:val="auto"/>
        </w:rPr>
        <w:t xml:space="preserve"> проводится </w:t>
      </w:r>
      <w:r w:rsidR="00F16F79" w:rsidRPr="00401EA1">
        <w:rPr>
          <w:rFonts w:ascii="Times New Roman" w:hAnsi="Times New Roman" w:cs="Times New Roman"/>
          <w:b w:val="0"/>
          <w:color w:val="auto"/>
        </w:rPr>
        <w:t>«горячая линия»</w:t>
      </w:r>
      <w:r w:rsidRPr="00401EA1">
        <w:rPr>
          <w:rFonts w:ascii="Times New Roman" w:hAnsi="Times New Roman" w:cs="Times New Roman"/>
          <w:b w:val="0"/>
          <w:color w:val="auto"/>
        </w:rPr>
        <w:t xml:space="preserve"> </w:t>
      </w:r>
      <w:r w:rsidR="00401EA1" w:rsidRPr="00401EA1">
        <w:rPr>
          <w:rFonts w:ascii="Times New Roman" w:hAnsi="Times New Roman" w:cs="Times New Roman"/>
          <w:b w:val="0"/>
          <w:color w:val="auto"/>
        </w:rPr>
        <w:t>по вопросам соблюдения прав граждан в сфере трудового законодательства</w:t>
      </w:r>
      <w:r w:rsidR="00401EA1">
        <w:rPr>
          <w:rFonts w:ascii="Times New Roman" w:hAnsi="Times New Roman" w:cs="Times New Roman"/>
          <w:b w:val="0"/>
          <w:color w:val="auto"/>
        </w:rPr>
        <w:t>»</w:t>
      </w:r>
      <w:r w:rsidR="00B40D89">
        <w:rPr>
          <w:rFonts w:ascii="Times New Roman" w:hAnsi="Times New Roman" w:cs="Times New Roman"/>
          <w:b w:val="0"/>
          <w:color w:val="auto"/>
        </w:rPr>
        <w:t>.</w:t>
      </w:r>
    </w:p>
    <w:p w:rsidR="00401EA1" w:rsidRPr="00401EA1" w:rsidRDefault="00401EA1" w:rsidP="00B40D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A1">
        <w:rPr>
          <w:rFonts w:ascii="Times New Roman" w:hAnsi="Times New Roman" w:cs="Times New Roman"/>
          <w:sz w:val="28"/>
          <w:szCs w:val="28"/>
        </w:rPr>
        <w:t>По указанн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B40D89">
        <w:rPr>
          <w:rFonts w:ascii="Times New Roman" w:hAnsi="Times New Roman" w:cs="Times New Roman"/>
          <w:sz w:val="28"/>
          <w:szCs w:val="28"/>
        </w:rPr>
        <w:t xml:space="preserve"> </w:t>
      </w:r>
      <w:r w:rsidRPr="00401EA1">
        <w:rPr>
          <w:rFonts w:ascii="Times New Roman" w:hAnsi="Times New Roman" w:cs="Times New Roman"/>
          <w:sz w:val="28"/>
          <w:szCs w:val="28"/>
        </w:rPr>
        <w:t>телефонам: 8 (34766) 2-27-97, 2-20-49</w:t>
      </w:r>
      <w:r w:rsidR="00B40D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01EA1">
        <w:rPr>
          <w:rFonts w:ascii="Times New Roman" w:hAnsi="Times New Roman" w:cs="Times New Roman"/>
          <w:sz w:val="28"/>
          <w:szCs w:val="28"/>
        </w:rPr>
        <w:t>ы вправе задать интересующие вопросы, сообщить о нарушениях трудового законодательства, включая информацию, связанную с приостановкой, прекращением, ликвидацией предприятия с иностранным участием, а также незаконным в связи с этим увольнением.</w:t>
      </w:r>
    </w:p>
    <w:p w:rsidR="00401EA1" w:rsidRPr="00401EA1" w:rsidRDefault="00401EA1" w:rsidP="00B40D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01EA1">
        <w:rPr>
          <w:sz w:val="28"/>
          <w:szCs w:val="28"/>
        </w:rPr>
        <w:t>По всем сообщениям, содержащим сведения о нарушениях указанного законодательства, будут проведены соответствующие проверки и при наличии оснований приняты меры прокурорского реагирования.</w:t>
      </w: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089D" w:rsidRDefault="0025089D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089D" w:rsidRDefault="0025089D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089D" w:rsidRDefault="0025089D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089D" w:rsidRPr="00B7253F" w:rsidRDefault="0025089D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Благовещенский</w:t>
      </w: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7253F">
        <w:rPr>
          <w:rFonts w:ascii="Times New Roman" w:hAnsi="Times New Roman" w:cs="Times New Roman"/>
          <w:sz w:val="28"/>
          <w:szCs w:val="28"/>
        </w:rPr>
        <w:t>ежрайонный прокурор</w:t>
      </w: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253F"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В.Н. Смольянинов</w:t>
      </w: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6F32A5" w:rsidP="00B7253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Е.М. Белякова</w:t>
      </w:r>
      <w:r w:rsidR="00B7253F" w:rsidRPr="00B7253F">
        <w:rPr>
          <w:rFonts w:ascii="Times New Roman" w:hAnsi="Times New Roman" w:cs="Times New Roman"/>
          <w:sz w:val="20"/>
          <w:szCs w:val="20"/>
        </w:rPr>
        <w:t>, тел.: 8 (34766) 2-</w:t>
      </w:r>
      <w:r>
        <w:rPr>
          <w:rFonts w:ascii="Times New Roman" w:hAnsi="Times New Roman" w:cs="Times New Roman"/>
          <w:sz w:val="20"/>
          <w:szCs w:val="20"/>
        </w:rPr>
        <w:t>20-49</w:t>
      </w:r>
    </w:p>
    <w:sectPr w:rsidR="00B7253F" w:rsidRPr="00B7253F" w:rsidSect="00B725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9F5" w:rsidRDefault="00A769F5" w:rsidP="00B7253F">
      <w:pPr>
        <w:spacing w:after="0" w:line="240" w:lineRule="auto"/>
      </w:pPr>
      <w:r>
        <w:separator/>
      </w:r>
    </w:p>
  </w:endnote>
  <w:endnote w:type="continuationSeparator" w:id="1">
    <w:p w:rsidR="00A769F5" w:rsidRDefault="00A769F5" w:rsidP="00B7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9F5" w:rsidRDefault="00A769F5" w:rsidP="00B7253F">
      <w:pPr>
        <w:spacing w:after="0" w:line="240" w:lineRule="auto"/>
      </w:pPr>
      <w:r>
        <w:separator/>
      </w:r>
    </w:p>
  </w:footnote>
  <w:footnote w:type="continuationSeparator" w:id="1">
    <w:p w:rsidR="00A769F5" w:rsidRDefault="00A769F5" w:rsidP="00B7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444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7253F" w:rsidRPr="00B7253F" w:rsidRDefault="00821531" w:rsidP="00B7253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725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7253F" w:rsidRPr="00B7253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0D8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6555"/>
    <w:multiLevelType w:val="hybridMultilevel"/>
    <w:tmpl w:val="5AAA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C7D39"/>
    <w:rsid w:val="00002267"/>
    <w:rsid w:val="00050CD3"/>
    <w:rsid w:val="0006321F"/>
    <w:rsid w:val="00077128"/>
    <w:rsid w:val="000A214E"/>
    <w:rsid w:val="000C07AC"/>
    <w:rsid w:val="000E6A69"/>
    <w:rsid w:val="000F6AA6"/>
    <w:rsid w:val="0010636D"/>
    <w:rsid w:val="00135CC4"/>
    <w:rsid w:val="00184B74"/>
    <w:rsid w:val="001C3F4A"/>
    <w:rsid w:val="001D383E"/>
    <w:rsid w:val="001E5C69"/>
    <w:rsid w:val="001E7295"/>
    <w:rsid w:val="0021238A"/>
    <w:rsid w:val="00217B11"/>
    <w:rsid w:val="00221ADF"/>
    <w:rsid w:val="0025089D"/>
    <w:rsid w:val="003078A7"/>
    <w:rsid w:val="00345EF8"/>
    <w:rsid w:val="003534D1"/>
    <w:rsid w:val="003961E1"/>
    <w:rsid w:val="003A00EF"/>
    <w:rsid w:val="003B3EF1"/>
    <w:rsid w:val="00401EA1"/>
    <w:rsid w:val="004248B8"/>
    <w:rsid w:val="004A509D"/>
    <w:rsid w:val="004B6381"/>
    <w:rsid w:val="004B7804"/>
    <w:rsid w:val="004E3798"/>
    <w:rsid w:val="004E4558"/>
    <w:rsid w:val="005574A3"/>
    <w:rsid w:val="00562AC4"/>
    <w:rsid w:val="005633AA"/>
    <w:rsid w:val="00563880"/>
    <w:rsid w:val="00570DE4"/>
    <w:rsid w:val="005C7D39"/>
    <w:rsid w:val="005D6F7E"/>
    <w:rsid w:val="006678E4"/>
    <w:rsid w:val="006968ED"/>
    <w:rsid w:val="006B682D"/>
    <w:rsid w:val="006D080D"/>
    <w:rsid w:val="006F32A5"/>
    <w:rsid w:val="00745A42"/>
    <w:rsid w:val="0076588D"/>
    <w:rsid w:val="007669CF"/>
    <w:rsid w:val="007B3432"/>
    <w:rsid w:val="007E77D3"/>
    <w:rsid w:val="008175BF"/>
    <w:rsid w:val="00821531"/>
    <w:rsid w:val="008D5115"/>
    <w:rsid w:val="009504CA"/>
    <w:rsid w:val="00983A5C"/>
    <w:rsid w:val="009D3DEB"/>
    <w:rsid w:val="00A54CF1"/>
    <w:rsid w:val="00A769F5"/>
    <w:rsid w:val="00A775B2"/>
    <w:rsid w:val="00AC03B2"/>
    <w:rsid w:val="00AC4D1E"/>
    <w:rsid w:val="00AC592C"/>
    <w:rsid w:val="00AF66DF"/>
    <w:rsid w:val="00B149E8"/>
    <w:rsid w:val="00B2111F"/>
    <w:rsid w:val="00B3379F"/>
    <w:rsid w:val="00B40D89"/>
    <w:rsid w:val="00B61641"/>
    <w:rsid w:val="00B622E0"/>
    <w:rsid w:val="00B7253F"/>
    <w:rsid w:val="00B7450B"/>
    <w:rsid w:val="00B8476F"/>
    <w:rsid w:val="00BA6D13"/>
    <w:rsid w:val="00C01AB8"/>
    <w:rsid w:val="00CA4A88"/>
    <w:rsid w:val="00CD5EB3"/>
    <w:rsid w:val="00D00DEA"/>
    <w:rsid w:val="00D05A7F"/>
    <w:rsid w:val="00D934CE"/>
    <w:rsid w:val="00DE7992"/>
    <w:rsid w:val="00E16E32"/>
    <w:rsid w:val="00E176C0"/>
    <w:rsid w:val="00E26DDB"/>
    <w:rsid w:val="00E551DF"/>
    <w:rsid w:val="00E6112F"/>
    <w:rsid w:val="00E67E21"/>
    <w:rsid w:val="00E77C08"/>
    <w:rsid w:val="00F04933"/>
    <w:rsid w:val="00F16F79"/>
    <w:rsid w:val="00F47501"/>
    <w:rsid w:val="00F50B74"/>
    <w:rsid w:val="00F5215B"/>
    <w:rsid w:val="00F61CEC"/>
    <w:rsid w:val="00F77E30"/>
    <w:rsid w:val="00FC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92"/>
  </w:style>
  <w:style w:type="paragraph" w:styleId="1">
    <w:name w:val="heading 1"/>
    <w:basedOn w:val="a"/>
    <w:next w:val="a"/>
    <w:link w:val="10"/>
    <w:uiPriority w:val="9"/>
    <w:qFormat/>
    <w:rsid w:val="00401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6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51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53F"/>
  </w:style>
  <w:style w:type="paragraph" w:styleId="a7">
    <w:name w:val="footer"/>
    <w:basedOn w:val="a"/>
    <w:link w:val="a8"/>
    <w:uiPriority w:val="99"/>
    <w:unhideWhenUsed/>
    <w:rsid w:val="00B7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53F"/>
  </w:style>
  <w:style w:type="character" w:customStyle="1" w:styleId="10">
    <w:name w:val="Заголовок 1 Знак"/>
    <w:basedOn w:val="a0"/>
    <w:link w:val="1"/>
    <w:uiPriority w:val="9"/>
    <w:rsid w:val="00401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Пользователь</cp:lastModifiedBy>
  <cp:revision>4</cp:revision>
  <cp:lastPrinted>2022-03-21T15:28:00Z</cp:lastPrinted>
  <dcterms:created xsi:type="dcterms:W3CDTF">2022-03-21T15:33:00Z</dcterms:created>
  <dcterms:modified xsi:type="dcterms:W3CDTF">2022-03-25T05:49:00Z</dcterms:modified>
</cp:coreProperties>
</file>